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BE0A4" w14:textId="3F838BD4" w:rsidR="00B91494" w:rsidRDefault="002F48AB">
      <w:r>
        <w:t>Public Comment – Jaki King</w:t>
      </w:r>
    </w:p>
    <w:p w14:paraId="4BD4FFAF" w14:textId="1EBF9D05" w:rsidR="002F48AB" w:rsidRDefault="002F48AB">
      <w:r>
        <w:t>For some time now, we librarians have been concerned with decisions that are being made that are slowly censoring our ability to exercises our academic freedom. We librarians believe that maintaining academic freedom is essential to ensuring the highest quality of support for our students. For this reason, we want to pursue a resolution talk explicitly extends the same protections afforded to faculty that are only instructional to those of us that are also service oriented.</w:t>
      </w:r>
    </w:p>
    <w:sectPr w:rsidR="002F48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8AB"/>
    <w:rsid w:val="002F48AB"/>
    <w:rsid w:val="00B91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82C00"/>
  <w15:chartTrackingRefBased/>
  <w15:docId w15:val="{573333E5-2061-4F5C-A0E6-B233D69B9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08A9741AC48E46AEE4941DE1E12C0F" ma:contentTypeVersion="2" ma:contentTypeDescription="Create a new document." ma:contentTypeScope="" ma:versionID="64770a9ad993aec554518785b51db2e6">
  <xsd:schema xmlns:xsd="http://www.w3.org/2001/XMLSchema" xmlns:xs="http://www.w3.org/2001/XMLSchema" xmlns:p="http://schemas.microsoft.com/office/2006/metadata/properties" xmlns:ns1="http://schemas.microsoft.com/sharepoint/v3" xmlns:ns2="431189f8-a51b-453f-9f0c-3a0b3b65b12f" xmlns:ns3="6f609ce8-7218-4c60-b337-266ea7b1fd45" targetNamespace="http://schemas.microsoft.com/office/2006/metadata/properties" ma:root="true" ma:fieldsID="1dd063ee8e164e8fcdf0fbf71a193719" ns1:_="" ns2:_="" ns3:_="">
    <xsd:import namespace="http://schemas.microsoft.com/sharepoint/v3"/>
    <xsd:import namespace="431189f8-a51b-453f-9f0c-3a0b3b65b12f"/>
    <xsd:import namespace="6f609ce8-7218-4c60-b337-266ea7b1fd4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09ce8-7218-4c60-b337-266ea7b1fd4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HNYXMCCMVK3K-464-1032</_dlc_DocId>
    <_dlc_DocIdUrl xmlns="431189f8-a51b-453f-9f0c-3a0b3b65b12f">
      <Url>https://sac.edu/President/AcademicSenate/_layouts/15/DocIdRedir.aspx?ID=HNYXMCCMVK3K-464-1032</Url>
      <Description>HNYXMCCMVK3K-464-1032</Description>
    </_dlc_DocIdUrl>
  </documentManagement>
</p:properties>
</file>

<file path=customXml/itemProps1.xml><?xml version="1.0" encoding="utf-8"?>
<ds:datastoreItem xmlns:ds="http://schemas.openxmlformats.org/officeDocument/2006/customXml" ds:itemID="{49F6B7C6-51B9-4593-AFE5-ECA30305B05B}"/>
</file>

<file path=customXml/itemProps2.xml><?xml version="1.0" encoding="utf-8"?>
<ds:datastoreItem xmlns:ds="http://schemas.openxmlformats.org/officeDocument/2006/customXml" ds:itemID="{D03A4DB6-2F3A-4823-8761-3F106725A008}"/>
</file>

<file path=customXml/itemProps3.xml><?xml version="1.0" encoding="utf-8"?>
<ds:datastoreItem xmlns:ds="http://schemas.openxmlformats.org/officeDocument/2006/customXml" ds:itemID="{EC30BC73-F124-4329-86B9-29141D84A2BD}"/>
</file>

<file path=customXml/itemProps4.xml><?xml version="1.0" encoding="utf-8"?>
<ds:datastoreItem xmlns:ds="http://schemas.openxmlformats.org/officeDocument/2006/customXml" ds:itemID="{4043D55F-6277-4523-A56A-47E9653F096D}"/>
</file>

<file path=docProps/app.xml><?xml version="1.0" encoding="utf-8"?>
<Properties xmlns="http://schemas.openxmlformats.org/officeDocument/2006/extended-properties" xmlns:vt="http://schemas.openxmlformats.org/officeDocument/2006/docPropsVTypes">
  <Template>Normal</Template>
  <TotalTime>3</TotalTime>
  <Pages>1</Pages>
  <Words>75</Words>
  <Characters>431</Characters>
  <Application>Microsoft Office Word</Application>
  <DocSecurity>0</DocSecurity>
  <Lines>3</Lines>
  <Paragraphs>1</Paragraphs>
  <ScaleCrop>false</ScaleCrop>
  <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Barrios, Andrew</dc:creator>
  <cp:keywords/>
  <dc:description/>
  <cp:lastModifiedBy>Barrios, Andrew</cp:lastModifiedBy>
  <cp:revision>1</cp:revision>
  <dcterms:created xsi:type="dcterms:W3CDTF">2024-10-17T00:50:00Z</dcterms:created>
  <dcterms:modified xsi:type="dcterms:W3CDTF">2024-10-17T00:53:00Z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0x010100D708A9741AC48E46AEE4941DE1E12C0F</vt:lpwstr>
  </property>
  <property fmtid="{D5CDD505-2E9C-101B-9397-08002B2CF9AE}" pid="3" name="_dlc_DocIdItemGuid">
    <vt:lpwstr>378ee02c-f5b0-4d2e-97da-11bd530d0fbd</vt:lpwstr>
  </property>
</Properties>
</file>